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К Решению </w:t>
      </w:r>
      <w:proofErr w:type="gramStart"/>
      <w:r w:rsidRPr="0056229A">
        <w:t>от</w:t>
      </w:r>
      <w:proofErr w:type="gramEnd"/>
    </w:p>
    <w:p w:rsidR="0056229A" w:rsidRPr="0056229A" w:rsidRDefault="00C23E34" w:rsidP="006B4315">
      <w:pPr>
        <w:jc w:val="right"/>
      </w:pPr>
      <w:r>
        <w:t>«</w:t>
      </w:r>
      <w:r w:rsidR="0097025C">
        <w:t>24</w:t>
      </w:r>
      <w:r w:rsidR="00FA1715">
        <w:t xml:space="preserve">» </w:t>
      </w:r>
      <w:r w:rsidR="0097025C">
        <w:t>января</w:t>
      </w:r>
      <w:r w:rsidR="00FA1715">
        <w:t xml:space="preserve"> 20</w:t>
      </w:r>
      <w:r w:rsidR="0097025C">
        <w:t>20</w:t>
      </w:r>
      <w:r w:rsidR="0056229A" w:rsidRPr="0056229A">
        <w:t>г</w:t>
      </w:r>
      <w:r>
        <w:t xml:space="preserve"> </w:t>
      </w:r>
      <w:r w:rsidR="0056229A">
        <w:t>№</w:t>
      </w:r>
      <w:bookmarkStart w:id="0" w:name="_GoBack"/>
      <w:bookmarkEnd w:id="0"/>
      <w:r w:rsidR="0097025C">
        <w:t>4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Pr="00AF173D" w:rsidRDefault="006B4315" w:rsidP="006B4315">
      <w:pPr>
        <w:jc w:val="center"/>
      </w:pPr>
    </w:p>
    <w:p w:rsidR="006B7DEB" w:rsidRPr="000B3CA0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Верхний предел муниципального долга бюджета Нижнебузулинского сельсовета на 01 января 202</w:t>
      </w:r>
      <w:r w:rsidR="00084FAA">
        <w:rPr>
          <w:sz w:val="28"/>
          <w:szCs w:val="28"/>
        </w:rPr>
        <w:t>0</w:t>
      </w:r>
      <w:r w:rsidRPr="000B3CA0">
        <w:rPr>
          <w:sz w:val="28"/>
          <w:szCs w:val="28"/>
        </w:rPr>
        <w:t xml:space="preserve"> года, на 01 января 202</w:t>
      </w:r>
      <w:r w:rsidR="00084FAA">
        <w:rPr>
          <w:sz w:val="28"/>
          <w:szCs w:val="28"/>
        </w:rPr>
        <w:t>1</w:t>
      </w:r>
      <w:r w:rsidRPr="000B3CA0">
        <w:rPr>
          <w:sz w:val="28"/>
          <w:szCs w:val="28"/>
        </w:rPr>
        <w:t xml:space="preserve"> года </w:t>
      </w:r>
    </w:p>
    <w:p w:rsidR="006B7DEB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и на 01 января 2022 года</w:t>
      </w: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1C1EB6">
            <w:pPr>
              <w:jc w:val="center"/>
            </w:pPr>
            <w:r>
              <w:t>1 января 20</w:t>
            </w:r>
            <w:r w:rsidR="006B7DEB">
              <w:t>20</w:t>
            </w:r>
            <w:r>
              <w:t xml:space="preserve">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1</w:t>
            </w:r>
            <w:r>
              <w:t xml:space="preserve"> </w:t>
            </w:r>
            <w:r w:rsidR="00D312FE">
              <w:t>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2</w:t>
            </w:r>
            <w:r w:rsidR="00D312FE">
              <w:t xml:space="preserve">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 xml:space="preserve">Договоры о предоставлении </w:t>
            </w:r>
            <w:proofErr w:type="gramStart"/>
            <w:r>
              <w:t>муниципальных</w:t>
            </w:r>
            <w:proofErr w:type="gramEnd"/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5"/>
    <w:rsid w:val="00084FAA"/>
    <w:rsid w:val="000B3CA0"/>
    <w:rsid w:val="00100A15"/>
    <w:rsid w:val="00145BF0"/>
    <w:rsid w:val="00190032"/>
    <w:rsid w:val="002F7C6E"/>
    <w:rsid w:val="00395E0A"/>
    <w:rsid w:val="003F79F6"/>
    <w:rsid w:val="00447160"/>
    <w:rsid w:val="00452052"/>
    <w:rsid w:val="005460B9"/>
    <w:rsid w:val="0056229A"/>
    <w:rsid w:val="006B4315"/>
    <w:rsid w:val="006B7DEB"/>
    <w:rsid w:val="008177E9"/>
    <w:rsid w:val="00874818"/>
    <w:rsid w:val="008F7110"/>
    <w:rsid w:val="0097025C"/>
    <w:rsid w:val="00BE4E69"/>
    <w:rsid w:val="00C23E34"/>
    <w:rsid w:val="00D312FE"/>
    <w:rsid w:val="00D66815"/>
    <w:rsid w:val="00E451D8"/>
    <w:rsid w:val="00EE3FBA"/>
    <w:rsid w:val="00EF62A1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USER</cp:lastModifiedBy>
  <cp:revision>22</cp:revision>
  <cp:lastPrinted>2019-12-25T06:22:00Z</cp:lastPrinted>
  <dcterms:created xsi:type="dcterms:W3CDTF">2013-11-13T13:07:00Z</dcterms:created>
  <dcterms:modified xsi:type="dcterms:W3CDTF">2020-01-30T05:36:00Z</dcterms:modified>
</cp:coreProperties>
</file>